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D48F080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85465">
        <w:rPr>
          <w:rFonts w:ascii="Arial" w:hAnsi="Arial"/>
          <w:sz w:val="22"/>
          <w:szCs w:val="22"/>
        </w:rPr>
        <w:t>OCTOBER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04A8A5DE" w:rsidR="00B91695" w:rsidRDefault="0087621F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MP </w:t>
      </w:r>
      <w:r w:rsidR="007379DB">
        <w:rPr>
          <w:rFonts w:ascii="Arial" w:hAnsi="Arial" w:cs="Arial"/>
          <w:b/>
          <w:sz w:val="22"/>
          <w:szCs w:val="22"/>
        </w:rPr>
        <w:t>36</w:t>
      </w:r>
      <w:r w:rsidR="000A2D0C">
        <w:rPr>
          <w:rFonts w:ascii="Arial" w:hAnsi="Arial" w:cs="Arial"/>
          <w:b/>
          <w:sz w:val="22"/>
          <w:szCs w:val="22"/>
        </w:rPr>
        <w:t xml:space="preserve">0° </w:t>
      </w:r>
      <w:r w:rsidR="007379DB">
        <w:rPr>
          <w:rFonts w:ascii="Arial" w:hAnsi="Arial" w:cs="Arial"/>
          <w:b/>
          <w:sz w:val="22"/>
          <w:szCs w:val="22"/>
        </w:rPr>
        <w:t xml:space="preserve">IR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764960">
        <w:rPr>
          <w:rFonts w:ascii="Arial" w:hAnsi="Arial" w:cs="Arial"/>
          <w:b/>
          <w:sz w:val="22"/>
          <w:szCs w:val="22"/>
        </w:rPr>
        <w:t xml:space="preserve">FISHEYE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50452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0452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5D88B817" w14:textId="77777777" w:rsidR="009F2C01" w:rsidRPr="00C8056F" w:rsidRDefault="009F2C01" w:rsidP="0050452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0452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50452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50452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828BC02" w14:textId="77777777" w:rsidR="00183CB5" w:rsidRPr="00ED7764" w:rsidRDefault="00183CB5" w:rsidP="0050452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50452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504521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38A67EC" w:rsidR="00714366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7379D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0° fisheye-lens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</w:t>
      </w:r>
      <w:r w:rsidR="00714366"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45E2BFD2" w14:textId="7DAFCACF" w:rsid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8115B6">
        <w:rPr>
          <w:rFonts w:ascii="Arial" w:hAnsi="Arial" w:cs="Arial"/>
          <w:sz w:val="22"/>
          <w:szCs w:val="22"/>
        </w:rPr>
        <w:t xml:space="preserve">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H.265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and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H.264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31A6393B" w:rsidR="00582D3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82D30">
        <w:rPr>
          <w:rFonts w:ascii="Arial" w:hAnsi="Arial" w:cs="Arial"/>
          <w:sz w:val="22"/>
          <w:szCs w:val="22"/>
        </w:rPr>
        <w:t xml:space="preserve"> shall offer </w:t>
      </w:r>
      <w:r w:rsidR="000A2D0C">
        <w:rPr>
          <w:rFonts w:ascii="Arial" w:hAnsi="Arial" w:cs="Arial"/>
          <w:sz w:val="22"/>
          <w:szCs w:val="22"/>
        </w:rPr>
        <w:t xml:space="preserve">an </w:t>
      </w:r>
      <w:r w:rsidR="007379DB">
        <w:rPr>
          <w:rFonts w:ascii="Arial" w:hAnsi="Arial" w:cs="Arial"/>
          <w:sz w:val="22"/>
          <w:szCs w:val="22"/>
        </w:rPr>
        <w:t xml:space="preserve">automatic </w:t>
      </w:r>
      <w:r w:rsidR="000A2D0C">
        <w:rPr>
          <w:rFonts w:ascii="Arial" w:hAnsi="Arial" w:cs="Arial"/>
          <w:sz w:val="22"/>
          <w:szCs w:val="22"/>
        </w:rPr>
        <w:t>day/night 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</w:t>
      </w:r>
      <w:r w:rsidR="000A2D0C">
        <w:rPr>
          <w:rFonts w:ascii="Arial" w:hAnsi="Arial" w:cs="Arial"/>
          <w:sz w:val="22"/>
          <w:szCs w:val="22"/>
        </w:rPr>
        <w:t>electronically</w:t>
      </w:r>
      <w:r w:rsidR="00582D30">
        <w:rPr>
          <w:rFonts w:ascii="Arial" w:hAnsi="Arial" w:cs="Arial"/>
          <w:sz w:val="22"/>
          <w:szCs w:val="22"/>
        </w:rPr>
        <w:t xml:space="preserve">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25558996" w14:textId="624F9A33" w:rsidR="009C6D55" w:rsidRDefault="009C6D55" w:rsidP="009C6D5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camera shall offer </w:t>
      </w:r>
      <w:r w:rsidRPr="009C6D55">
        <w:rPr>
          <w:rFonts w:ascii="Arial" w:hAnsi="Arial" w:cs="Arial"/>
          <w:sz w:val="22"/>
          <w:szCs w:val="22"/>
        </w:rPr>
        <w:t>multiple dewarping modes for different installations and configur</w:t>
      </w:r>
      <w:r w:rsidR="007379DB">
        <w:rPr>
          <w:rFonts w:ascii="Arial" w:hAnsi="Arial" w:cs="Arial"/>
          <w:sz w:val="22"/>
          <w:szCs w:val="22"/>
        </w:rPr>
        <w:t>ations, either with a Dahua XVR or</w:t>
      </w:r>
      <w:r w:rsidRPr="009C6D55">
        <w:rPr>
          <w:rFonts w:ascii="Arial" w:hAnsi="Arial" w:cs="Arial"/>
          <w:sz w:val="22"/>
          <w:szCs w:val="22"/>
        </w:rPr>
        <w:t xml:space="preserve"> </w:t>
      </w:r>
      <w:r w:rsidR="007379DB">
        <w:rPr>
          <w:rFonts w:ascii="Arial" w:hAnsi="Arial" w:cs="Arial"/>
          <w:sz w:val="22"/>
          <w:szCs w:val="22"/>
        </w:rPr>
        <w:t xml:space="preserve">an </w:t>
      </w:r>
      <w:r w:rsidRPr="009C6D55">
        <w:rPr>
          <w:rFonts w:ascii="Arial" w:hAnsi="Arial" w:cs="Arial"/>
          <w:sz w:val="22"/>
          <w:szCs w:val="22"/>
        </w:rPr>
        <w:t>NVR.</w:t>
      </w:r>
    </w:p>
    <w:p w14:paraId="313E6A04" w14:textId="69401928" w:rsidR="003C15F7" w:rsidRPr="0016028B" w:rsidRDefault="004307EB" w:rsidP="0069660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F02512">
        <w:rPr>
          <w:rFonts w:ascii="Arial" w:hAnsi="Arial" w:cs="Arial"/>
          <w:sz w:val="22"/>
          <w:szCs w:val="22"/>
        </w:rPr>
        <w:t>1/</w:t>
      </w:r>
      <w:r w:rsidR="008A7D01">
        <w:rPr>
          <w:rFonts w:ascii="Arial" w:hAnsi="Arial" w:cs="Arial"/>
          <w:sz w:val="22"/>
          <w:szCs w:val="22"/>
        </w:rPr>
        <w:t>1</w:t>
      </w:r>
      <w:r w:rsidR="000A2D0C">
        <w:rPr>
          <w:rFonts w:ascii="Arial" w:hAnsi="Arial" w:cs="Arial"/>
          <w:sz w:val="22"/>
          <w:szCs w:val="22"/>
        </w:rPr>
        <w:t>.</w:t>
      </w:r>
      <w:r w:rsidR="007379DB">
        <w:rPr>
          <w:rFonts w:ascii="Arial" w:hAnsi="Arial" w:cs="Arial"/>
          <w:sz w:val="22"/>
          <w:szCs w:val="22"/>
        </w:rPr>
        <w:t>7</w:t>
      </w:r>
      <w:r w:rsidR="00A24450" w:rsidRPr="0016028B">
        <w:rPr>
          <w:rFonts w:ascii="Arial" w:hAnsi="Arial" w:cs="Arial"/>
          <w:sz w:val="22"/>
          <w:szCs w:val="22"/>
        </w:rPr>
        <w:t>-in. progressive</w:t>
      </w:r>
      <w:r w:rsidR="000A2D0C">
        <w:rPr>
          <w:rFonts w:ascii="Arial" w:hAnsi="Arial" w:cs="Arial"/>
          <w:sz w:val="22"/>
          <w:szCs w:val="22"/>
        </w:rPr>
        <w:t>-</w:t>
      </w:r>
      <w:r w:rsidR="00A24450" w:rsidRPr="0016028B">
        <w:rPr>
          <w:rFonts w:ascii="Arial" w:hAnsi="Arial" w:cs="Arial"/>
          <w:sz w:val="22"/>
          <w:szCs w:val="22"/>
        </w:rPr>
        <w:t xml:space="preserve">scan </w:t>
      </w:r>
      <w:r w:rsidR="007379DB">
        <w:rPr>
          <w:rFonts w:ascii="Arial" w:hAnsi="Arial" w:cs="Arial"/>
          <w:sz w:val="22"/>
          <w:szCs w:val="22"/>
        </w:rPr>
        <w:t xml:space="preserve">STARVIS™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87621F">
        <w:rPr>
          <w:rFonts w:ascii="Arial" w:hAnsi="Arial" w:cs="Arial"/>
          <w:sz w:val="22"/>
          <w:szCs w:val="22"/>
        </w:rPr>
        <w:t xml:space="preserve">12 MP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4275DB24" w14:textId="04DF3DDD" w:rsidR="003C15F7" w:rsidRPr="00C9747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7F6E309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0A2D0C">
        <w:rPr>
          <w:rFonts w:ascii="Arial" w:hAnsi="Arial" w:cs="Arial"/>
          <w:sz w:val="22"/>
          <w:szCs w:val="22"/>
        </w:rPr>
        <w:t xml:space="preserve"> </w:t>
      </w:r>
    </w:p>
    <w:p w14:paraId="3E8127EB" w14:textId="614BEDEC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F85465">
        <w:rPr>
          <w:rFonts w:ascii="Arial" w:hAnsi="Arial" w:cs="Arial"/>
          <w:sz w:val="22"/>
          <w:szCs w:val="22"/>
        </w:rPr>
        <w:t>+ (IEEE 802.3at,</w:t>
      </w:r>
      <w:r w:rsidR="00B24A2B" w:rsidRPr="00E36B78">
        <w:rPr>
          <w:rFonts w:ascii="Arial" w:hAnsi="Arial" w:cs="Arial"/>
          <w:sz w:val="22"/>
          <w:szCs w:val="22"/>
        </w:rPr>
        <w:t xml:space="preserve"> class </w:t>
      </w:r>
      <w:r w:rsidR="00F85465">
        <w:rPr>
          <w:rFonts w:ascii="Arial" w:hAnsi="Arial" w:cs="Arial"/>
          <w:sz w:val="22"/>
          <w:szCs w:val="22"/>
        </w:rPr>
        <w:t>4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6F472F72" w:rsidR="00514379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6A9334F7" w:rsidR="00B24A2B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514379" w:rsidRPr="00E36B78">
        <w:rPr>
          <w:rFonts w:ascii="Arial" w:hAnsi="Arial" w:cs="Arial"/>
          <w:sz w:val="22"/>
          <w:szCs w:val="22"/>
        </w:rPr>
        <w:t xml:space="preserve"> 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01364B2F" w14:textId="0DE59AA3" w:rsidR="008A7D01" w:rsidRDefault="008A7D01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</w:t>
      </w:r>
      <w:r w:rsidR="00F85465">
        <w:rPr>
          <w:rFonts w:ascii="Arial" w:hAnsi="Arial" w:cs="Arial"/>
          <w:sz w:val="22"/>
          <w:szCs w:val="22"/>
        </w:rPr>
        <w:t>come with a built-in microphone and a built-in speaker.</w:t>
      </w:r>
    </w:p>
    <w:p w14:paraId="1543E93E" w14:textId="53C32A30" w:rsidR="00655369" w:rsidRDefault="004307E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87621F">
        <w:rPr>
          <w:rFonts w:ascii="Arial" w:hAnsi="Arial" w:cs="Arial"/>
          <w:sz w:val="22"/>
          <w:szCs w:val="22"/>
        </w:rPr>
        <w:t>Digital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2509ABD9" w:rsidR="00D13F67" w:rsidRPr="00D13F67" w:rsidRDefault="004307EB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87621F">
        <w:rPr>
          <w:rFonts w:ascii="Arial" w:hAnsi="Arial" w:cs="Arial"/>
          <w:sz w:val="22"/>
          <w:szCs w:val="22"/>
        </w:rPr>
        <w:t>offer Analytics+ features for people counting and queue management.</w:t>
      </w:r>
    </w:p>
    <w:p w14:paraId="6D37A98E" w14:textId="41D0697B" w:rsidR="00D13F67" w:rsidRPr="00D13F67" w:rsidRDefault="004307EB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7A78294E" w:rsidR="00A90B4D" w:rsidRPr="00104AFC" w:rsidRDefault="004307EB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>offer</w:t>
      </w:r>
      <w:r w:rsidR="007379DB">
        <w:rPr>
          <w:rFonts w:ascii="Arial" w:hAnsi="Arial" w:cs="Arial"/>
          <w:sz w:val="22"/>
          <w:szCs w:val="22"/>
        </w:rPr>
        <w:t xml:space="preserve"> three</w:t>
      </w:r>
      <w:r w:rsidR="00655369">
        <w:rPr>
          <w:rFonts w:ascii="Arial" w:hAnsi="Arial" w:cs="Arial"/>
          <w:sz w:val="22"/>
          <w:szCs w:val="22"/>
        </w:rPr>
        <w:t xml:space="preserve">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streams. </w:t>
      </w:r>
    </w:p>
    <w:p w14:paraId="4D16C54A" w14:textId="69CC7690" w:rsidR="00D92C9D" w:rsidRDefault="004307EB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</w:t>
      </w:r>
      <w:r w:rsidR="008115B6">
        <w:rPr>
          <w:rFonts w:ascii="Arial" w:hAnsi="Arial" w:cs="Arial"/>
          <w:sz w:val="22"/>
          <w:szCs w:val="22"/>
        </w:rPr>
        <w:t xml:space="preserve">lens with a focal length </w:t>
      </w:r>
      <w:r>
        <w:rPr>
          <w:rFonts w:ascii="Arial" w:hAnsi="Arial" w:cs="Arial"/>
          <w:sz w:val="22"/>
          <w:szCs w:val="22"/>
        </w:rPr>
        <w:t xml:space="preserve">of </w:t>
      </w:r>
      <w:r w:rsidR="00440AA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</w:t>
      </w:r>
      <w:r w:rsidR="00440AA1">
        <w:rPr>
          <w:rFonts w:ascii="Arial" w:hAnsi="Arial" w:cs="Arial"/>
          <w:sz w:val="22"/>
          <w:szCs w:val="22"/>
        </w:rPr>
        <w:t>85</w:t>
      </w:r>
      <w:r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384D2574" w14:textId="6D205429" w:rsid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IP67 Ingress Protection rating.</w:t>
      </w:r>
    </w:p>
    <w:p w14:paraId="0C499099" w14:textId="0113B094" w:rsidR="008A7D01" w:rsidRPr="008A7D01" w:rsidRDefault="008A7D01" w:rsidP="008A7D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IK10 Vandal Resistance rating.</w:t>
      </w:r>
    </w:p>
    <w:p w14:paraId="12D4C86B" w14:textId="77777777" w:rsidR="006310D1" w:rsidRPr="000C1A5A" w:rsidRDefault="006310D1" w:rsidP="007379DB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77777777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3C644486" w14:textId="77777777" w:rsidR="00F85465" w:rsidRPr="00F85465" w:rsidRDefault="00F85465" w:rsidP="00F8546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F85465">
        <w:rPr>
          <w:rFonts w:ascii="Arial" w:hAnsi="Arial" w:cs="Arial"/>
          <w:sz w:val="22"/>
          <w:szCs w:val="22"/>
        </w:rPr>
        <w:t>15245 Alton Parkway, Suite #100</w:t>
      </w:r>
    </w:p>
    <w:p w14:paraId="2866340D" w14:textId="77777777" w:rsidR="00F85465" w:rsidRDefault="00F85465" w:rsidP="00F8546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F85465">
        <w:rPr>
          <w:rFonts w:ascii="Arial" w:hAnsi="Arial" w:cs="Arial"/>
          <w:sz w:val="22"/>
          <w:szCs w:val="22"/>
        </w:rPr>
        <w:t>Irvine, CA 92618</w:t>
      </w:r>
    </w:p>
    <w:p w14:paraId="7664E053" w14:textId="130B025C" w:rsidR="00E70845" w:rsidRPr="0094612F" w:rsidRDefault="00E70845" w:rsidP="00F8546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1D745B96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F85465" w:rsidRPr="00257282">
          <w:rPr>
            <w:rStyle w:val="Hyperlink"/>
            <w:rFonts w:ascii="Arial" w:hAnsi="Arial" w:cs="Arial"/>
            <w:sz w:val="22"/>
            <w:szCs w:val="22"/>
          </w:rPr>
          <w:t>sales.usa@dahuatech.com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6B00EBB6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02F738E" w:rsidR="001B6545" w:rsidRPr="00B16FE5" w:rsidRDefault="0087621F" w:rsidP="008A7D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12 MP</w:t>
      </w:r>
      <w:r w:rsidR="007379DB">
        <w:rPr>
          <w:rFonts w:ascii="Arial" w:hAnsi="Arial" w:cs="Arial"/>
          <w:sz w:val="22"/>
          <w:szCs w:val="22"/>
        </w:rPr>
        <w:t xml:space="preserve">IR </w:t>
      </w:r>
      <w:r w:rsidR="004307EB">
        <w:rPr>
          <w:rFonts w:ascii="Arial" w:hAnsi="Arial" w:cs="Arial"/>
          <w:sz w:val="22"/>
          <w:szCs w:val="22"/>
        </w:rPr>
        <w:t xml:space="preserve">NETWORK FISHEYE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bookmarkStart w:id="0" w:name="_GoBack"/>
      <w:r w:rsidR="008A7D01" w:rsidRPr="008A7D01">
        <w:rPr>
          <w:rFonts w:ascii="Arial" w:hAnsi="Arial" w:cs="Arial"/>
          <w:sz w:val="22"/>
          <w:szCs w:val="22"/>
        </w:rPr>
        <w:t>DH-IPC-EBW81242N</w:t>
      </w:r>
      <w:r w:rsidR="00F85465">
        <w:rPr>
          <w:rFonts w:ascii="Arial" w:hAnsi="Arial" w:cs="Arial"/>
          <w:sz w:val="22"/>
          <w:szCs w:val="22"/>
        </w:rPr>
        <w:t>-AS-S2</w:t>
      </w:r>
      <w:bookmarkEnd w:id="0"/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BE9B50A" w14:textId="77777777" w:rsidR="00F85465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360° fisheye-lens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surveillance applications in indoor </w:t>
      </w:r>
      <w:r w:rsidRPr="00A909F6">
        <w:rPr>
          <w:rFonts w:ascii="Arial" w:hAnsi="Arial" w:cs="Arial"/>
          <w:sz w:val="22"/>
          <w:szCs w:val="22"/>
        </w:rPr>
        <w:t xml:space="preserve">environments. </w:t>
      </w:r>
    </w:p>
    <w:p w14:paraId="3FD31BAC" w14:textId="77777777" w:rsidR="00F85465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Smart H.265+ and Smart H.264+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20D96390" w14:textId="77777777" w:rsidR="00F85465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offer an automatic day/night filter that delivers color images during daylight and electronically switches to a monochrome image as the scene darkens.</w:t>
      </w:r>
    </w:p>
    <w:p w14:paraId="4ECD4921" w14:textId="77777777" w:rsidR="00F85465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offer </w:t>
      </w:r>
      <w:r w:rsidRPr="009C6D55">
        <w:rPr>
          <w:rFonts w:ascii="Arial" w:hAnsi="Arial" w:cs="Arial"/>
          <w:sz w:val="22"/>
          <w:szCs w:val="22"/>
        </w:rPr>
        <w:t>multiple dewarping modes for different installations and configur</w:t>
      </w:r>
      <w:r>
        <w:rPr>
          <w:rFonts w:ascii="Arial" w:hAnsi="Arial" w:cs="Arial"/>
          <w:sz w:val="22"/>
          <w:szCs w:val="22"/>
        </w:rPr>
        <w:t>ations, either with a Dahua XVR or</w:t>
      </w:r>
      <w:r w:rsidRPr="009C6D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 </w:t>
      </w:r>
      <w:r w:rsidRPr="009C6D55">
        <w:rPr>
          <w:rFonts w:ascii="Arial" w:hAnsi="Arial" w:cs="Arial"/>
          <w:sz w:val="22"/>
          <w:szCs w:val="22"/>
        </w:rPr>
        <w:t>NVR.</w:t>
      </w:r>
    </w:p>
    <w:p w14:paraId="347B4B35" w14:textId="77777777" w:rsidR="00F85465" w:rsidRPr="0016028B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1/1.7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</w:t>
      </w:r>
      <w:r>
        <w:rPr>
          <w:rFonts w:ascii="Arial" w:hAnsi="Arial" w:cs="Arial"/>
          <w:sz w:val="22"/>
          <w:szCs w:val="22"/>
        </w:rPr>
        <w:t xml:space="preserve">STARVIS™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12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011062" w14:textId="77777777" w:rsidR="00F85465" w:rsidRPr="00C97470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38DE8187" w14:textId="77777777" w:rsidR="00F85465" w:rsidRPr="00C97470" w:rsidRDefault="00F85465" w:rsidP="00F8546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1BF0AF" w14:textId="77777777" w:rsidR="00F85465" w:rsidRPr="00E36B78" w:rsidRDefault="00F85465" w:rsidP="00F8546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802.3at,</w:t>
      </w:r>
      <w:r w:rsidRPr="00E36B78">
        <w:rPr>
          <w:rFonts w:ascii="Arial" w:hAnsi="Arial" w:cs="Arial"/>
          <w:sz w:val="22"/>
          <w:szCs w:val="22"/>
        </w:rPr>
        <w:t xml:space="preserve"> class </w:t>
      </w:r>
      <w:r>
        <w:rPr>
          <w:rFonts w:ascii="Arial" w:hAnsi="Arial" w:cs="Arial"/>
          <w:sz w:val="22"/>
          <w:szCs w:val="22"/>
        </w:rPr>
        <w:t>4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9ED3ED9" w14:textId="77777777" w:rsidR="00F85465" w:rsidRPr="00E36B78" w:rsidRDefault="00F85465" w:rsidP="00F8546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D90B311" w14:textId="77777777" w:rsidR="00F85465" w:rsidRPr="00E36B78" w:rsidRDefault="00F85465" w:rsidP="00F8546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633281C5" w14:textId="77777777" w:rsidR="00F85465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come with a built-in microphone and a built-in speaker.</w:t>
      </w:r>
    </w:p>
    <w:p w14:paraId="23A9404E" w14:textId="77777777" w:rsidR="00F85465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2F14ACBB" w14:textId="77777777" w:rsidR="00F85465" w:rsidRPr="00D13F67" w:rsidRDefault="00F85465" w:rsidP="00F8546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offer Analytics+ features for people counting and queue management.</w:t>
      </w:r>
    </w:p>
    <w:p w14:paraId="473344D8" w14:textId="77777777" w:rsidR="00F85465" w:rsidRPr="00D13F67" w:rsidRDefault="00F85465" w:rsidP="00F8546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14E4F42E" w14:textId="77777777" w:rsidR="00F85465" w:rsidRPr="00104AFC" w:rsidRDefault="00F85465" w:rsidP="00F854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12 MP Fisheye camera shall offer three separate and configurable streams with individually configurable streams. </w:t>
      </w:r>
    </w:p>
    <w:p w14:paraId="2E7836CB" w14:textId="77777777" w:rsidR="00F85465" w:rsidRDefault="00F85465" w:rsidP="00F8546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12 MP Fisheye camera shall have a fixed lens with a focal length of </w:t>
      </w:r>
      <w:r>
        <w:rPr>
          <w:rFonts w:ascii="Arial" w:hAnsi="Arial" w:cs="Arial"/>
          <w:sz w:val="22"/>
          <w:szCs w:val="22"/>
        </w:rPr>
        <w:br/>
        <w:t>1.85 mm.</w:t>
      </w:r>
    </w:p>
    <w:p w14:paraId="54DAD86B" w14:textId="77777777" w:rsidR="00F85465" w:rsidRDefault="00F85465" w:rsidP="00F8546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IP67 Ingress Protection rating.</w:t>
      </w:r>
    </w:p>
    <w:p w14:paraId="6AAD766E" w14:textId="77777777" w:rsidR="00F85465" w:rsidRPr="008A7D01" w:rsidRDefault="00F85465" w:rsidP="00F8546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IK10 Vandal Resistance rating.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255F71CA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1/</w:t>
      </w:r>
      <w:r w:rsidR="008A7D01">
        <w:rPr>
          <w:rFonts w:ascii="Arial" w:hAnsi="Arial" w:cs="Arial"/>
          <w:sz w:val="22"/>
          <w:szCs w:val="22"/>
        </w:rPr>
        <w:t>1</w:t>
      </w:r>
      <w:r w:rsidR="000A2D0C">
        <w:rPr>
          <w:rFonts w:ascii="Arial" w:hAnsi="Arial" w:cs="Arial"/>
          <w:sz w:val="22"/>
          <w:szCs w:val="22"/>
        </w:rPr>
        <w:t>.</w:t>
      </w:r>
      <w:r w:rsidR="007379DB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</w:t>
      </w:r>
      <w:r w:rsidR="00781514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progressive-scan</w:t>
      </w:r>
      <w:r w:rsidR="00A24450">
        <w:rPr>
          <w:rFonts w:ascii="Arial" w:hAnsi="Arial" w:cs="Arial"/>
          <w:sz w:val="22"/>
          <w:szCs w:val="22"/>
        </w:rPr>
        <w:t xml:space="preserve"> CMOS imager.</w:t>
      </w:r>
    </w:p>
    <w:p w14:paraId="3459B676" w14:textId="63F8CF98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8A7D01">
        <w:rPr>
          <w:rFonts w:ascii="Arial" w:hAnsi="Arial" w:cs="Arial"/>
          <w:sz w:val="22"/>
          <w:szCs w:val="22"/>
        </w:rPr>
        <w:t>4000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x</w:t>
      </w:r>
      <w:r w:rsidR="004B6F83" w:rsidRPr="004B6F83">
        <w:rPr>
          <w:rFonts w:ascii="Arial" w:hAnsi="Arial" w:cs="Arial"/>
          <w:sz w:val="22"/>
          <w:szCs w:val="22"/>
        </w:rPr>
        <w:t xml:space="preserve"> </w:t>
      </w:r>
      <w:r w:rsidR="008A7D01">
        <w:rPr>
          <w:rFonts w:ascii="Arial" w:hAnsi="Arial" w:cs="Arial"/>
          <w:sz w:val="22"/>
          <w:szCs w:val="22"/>
        </w:rPr>
        <w:t>3000</w:t>
      </w:r>
      <w:r w:rsidR="001B7CC9">
        <w:rPr>
          <w:rFonts w:ascii="Arial" w:hAnsi="Arial" w:cs="Arial"/>
          <w:sz w:val="22"/>
          <w:szCs w:val="22"/>
        </w:rPr>
        <w:t xml:space="preserve"> effective picture elements.</w:t>
      </w:r>
    </w:p>
    <w:p w14:paraId="1AD8FAFA" w14:textId="6AB41690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781514">
        <w:rPr>
          <w:rFonts w:ascii="Arial" w:hAnsi="Arial" w:cs="Arial"/>
          <w:sz w:val="22"/>
          <w:szCs w:val="22"/>
        </w:rPr>
        <w:t>fixed</w:t>
      </w:r>
      <w:r w:rsidR="0034682A">
        <w:rPr>
          <w:rFonts w:ascii="Arial" w:hAnsi="Arial" w:cs="Arial"/>
          <w:sz w:val="22"/>
          <w:szCs w:val="22"/>
        </w:rPr>
        <w:t xml:space="preserve"> lens with a focal length </w:t>
      </w:r>
      <w:r w:rsidR="00781514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440AA1">
        <w:rPr>
          <w:rFonts w:ascii="Arial" w:hAnsi="Arial" w:cs="Arial"/>
          <w:sz w:val="22"/>
          <w:szCs w:val="22"/>
        </w:rPr>
        <w:br/>
      </w:r>
      <w:r w:rsidR="00781514">
        <w:rPr>
          <w:rFonts w:ascii="Arial" w:hAnsi="Arial" w:cs="Arial"/>
          <w:sz w:val="22"/>
          <w:szCs w:val="22"/>
        </w:rPr>
        <w:t>1.</w:t>
      </w:r>
      <w:r w:rsidR="00440AA1">
        <w:rPr>
          <w:rFonts w:ascii="Arial" w:hAnsi="Arial" w:cs="Arial"/>
          <w:sz w:val="22"/>
          <w:szCs w:val="22"/>
        </w:rPr>
        <w:t>85</w:t>
      </w:r>
      <w:r w:rsidR="0034682A">
        <w:rPr>
          <w:rFonts w:ascii="Arial" w:hAnsi="Arial" w:cs="Arial"/>
          <w:sz w:val="22"/>
          <w:szCs w:val="22"/>
        </w:rPr>
        <w:t xml:space="preserve"> mm</w:t>
      </w:r>
      <w:r w:rsidR="00781514">
        <w:rPr>
          <w:rFonts w:ascii="Arial" w:hAnsi="Arial" w:cs="Arial"/>
          <w:sz w:val="22"/>
          <w:szCs w:val="22"/>
        </w:rPr>
        <w:t>.</w:t>
      </w:r>
    </w:p>
    <w:p w14:paraId="1120F75B" w14:textId="3D76CB8E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 xml:space="preserve">produce a </w:t>
      </w:r>
      <w:r w:rsidR="008A7D01">
        <w:rPr>
          <w:rFonts w:ascii="Arial" w:hAnsi="Arial" w:cs="Arial"/>
          <w:sz w:val="22"/>
          <w:szCs w:val="22"/>
        </w:rPr>
        <w:t>185</w:t>
      </w:r>
      <w:r w:rsidR="00781514">
        <w:rPr>
          <w:rFonts w:ascii="Arial" w:hAnsi="Arial" w:cs="Arial"/>
          <w:sz w:val="22"/>
          <w:szCs w:val="22"/>
        </w:rPr>
        <w:t>°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>horizontal angle of view</w:t>
      </w:r>
      <w:r w:rsidR="008A7D01">
        <w:rPr>
          <w:rFonts w:ascii="Arial" w:hAnsi="Arial" w:cs="Arial"/>
          <w:sz w:val="22"/>
          <w:szCs w:val="22"/>
        </w:rPr>
        <w:t xml:space="preserve"> and a 180° vertical angle of view</w:t>
      </w:r>
      <w:r w:rsidR="00781514">
        <w:rPr>
          <w:rFonts w:ascii="Arial" w:hAnsi="Arial" w:cs="Arial"/>
          <w:sz w:val="22"/>
          <w:szCs w:val="22"/>
        </w:rPr>
        <w:t>.</w:t>
      </w:r>
    </w:p>
    <w:p w14:paraId="38BE09D1" w14:textId="0ED20B21" w:rsidR="001351E3" w:rsidRPr="00A71F62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</w:t>
      </w:r>
      <w:r w:rsidR="007379DB">
        <w:rPr>
          <w:rFonts w:ascii="Arial" w:hAnsi="Arial" w:cs="Arial"/>
          <w:sz w:val="22"/>
          <w:szCs w:val="22"/>
        </w:rPr>
        <w:t>2.0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26E36E29" w:rsidR="00A24450" w:rsidRDefault="004307EB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A2D0C">
        <w:rPr>
          <w:rFonts w:ascii="Arial" w:hAnsi="Arial" w:cs="Arial"/>
          <w:sz w:val="22"/>
          <w:szCs w:val="22"/>
        </w:rPr>
        <w:t>0.</w:t>
      </w:r>
      <w:r w:rsidR="00781514">
        <w:rPr>
          <w:rFonts w:ascii="Arial" w:hAnsi="Arial" w:cs="Arial"/>
          <w:sz w:val="22"/>
          <w:szCs w:val="22"/>
        </w:rPr>
        <w:t>0</w:t>
      </w:r>
      <w:r w:rsidR="008A7D0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</w:t>
      </w:r>
      <w:r w:rsidR="007379DB">
        <w:rPr>
          <w:rFonts w:ascii="Arial" w:hAnsi="Arial" w:cs="Arial"/>
          <w:sz w:val="22"/>
          <w:szCs w:val="22"/>
        </w:rPr>
        <w:t>2.0</w:t>
      </w:r>
      <w:r w:rsidR="000A2D0C">
        <w:rPr>
          <w:rFonts w:ascii="Arial" w:hAnsi="Arial" w:cs="Arial"/>
          <w:sz w:val="22"/>
          <w:szCs w:val="22"/>
        </w:rPr>
        <w:t xml:space="preserve"> (1/3 s, 30 IRE</w:t>
      </w:r>
      <w:r w:rsidR="008A7D01">
        <w:rPr>
          <w:rFonts w:ascii="Arial" w:hAnsi="Arial" w:cs="Arial"/>
          <w:sz w:val="22"/>
          <w:szCs w:val="22"/>
        </w:rPr>
        <w:t>)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</w:t>
      </w:r>
      <w:r w:rsidR="007379DB">
        <w:rPr>
          <w:rFonts w:ascii="Arial" w:hAnsi="Arial" w:cs="Arial"/>
          <w:sz w:val="22"/>
          <w:szCs w:val="22"/>
        </w:rPr>
        <w:t>0 lux at F2.0 with IR illumination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504521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4952EFE" w:rsidR="00D37C91" w:rsidRPr="00E47CED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0F59A5B0" w:rsidR="008A6F46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camera shall offer the following video compression protocols</w:t>
      </w:r>
    </w:p>
    <w:p w14:paraId="326C7137" w14:textId="549D82A1" w:rsidR="00D079C7" w:rsidRPr="004B6F83" w:rsidRDefault="00D079C7" w:rsidP="0050452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F85465">
        <w:rPr>
          <w:rFonts w:ascii="Arial" w:hAnsi="Arial" w:cs="Arial"/>
          <w:sz w:val="22"/>
          <w:szCs w:val="22"/>
        </w:rPr>
        <w:t>3</w:t>
      </w:r>
      <w:r w:rsidR="00A23B10" w:rsidRPr="00A23B10">
        <w:rPr>
          <w:rFonts w:ascii="Arial" w:hAnsi="Arial" w:cs="Arial"/>
          <w:sz w:val="22"/>
          <w:szCs w:val="22"/>
        </w:rPr>
        <w:t xml:space="preserve"> Kbps to </w:t>
      </w:r>
      <w:r w:rsidR="008A7D01">
        <w:rPr>
          <w:rFonts w:ascii="Arial" w:hAnsi="Arial" w:cs="Arial"/>
          <w:sz w:val="22"/>
          <w:szCs w:val="22"/>
        </w:rPr>
        <w:t>16384</w:t>
      </w:r>
      <w:r w:rsidR="00A23B10" w:rsidRPr="00A23B10">
        <w:rPr>
          <w:rFonts w:ascii="Arial" w:hAnsi="Arial" w:cs="Arial"/>
          <w:sz w:val="22"/>
          <w:szCs w:val="22"/>
        </w:rPr>
        <w:t xml:space="preserve"> Kbp</w:t>
      </w:r>
      <w:r w:rsidR="00A23B10">
        <w:rPr>
          <w:rFonts w:ascii="Arial" w:hAnsi="Arial" w:cs="Arial"/>
          <w:sz w:val="22"/>
          <w:szCs w:val="22"/>
        </w:rPr>
        <w:t>s</w:t>
      </w:r>
      <w:r w:rsidRPr="004B6F83">
        <w:rPr>
          <w:rFonts w:ascii="Arial" w:hAnsi="Arial" w:cs="Arial"/>
          <w:sz w:val="22"/>
          <w:szCs w:val="22"/>
        </w:rPr>
        <w:t>)</w:t>
      </w:r>
    </w:p>
    <w:p w14:paraId="6C3B080C" w14:textId="34BED1D5" w:rsidR="008A6F46" w:rsidRDefault="008A6F46" w:rsidP="00504521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F85465">
        <w:rPr>
          <w:rFonts w:ascii="Arial" w:hAnsi="Arial" w:cs="Arial"/>
          <w:sz w:val="22"/>
          <w:szCs w:val="22"/>
        </w:rPr>
        <w:t>8</w:t>
      </w:r>
      <w:r w:rsidR="009C6D55" w:rsidRPr="009C6D55">
        <w:rPr>
          <w:rFonts w:ascii="Arial" w:hAnsi="Arial" w:cs="Arial"/>
          <w:sz w:val="22"/>
          <w:szCs w:val="22"/>
        </w:rPr>
        <w:t xml:space="preserve"> Kbps to </w:t>
      </w:r>
      <w:r w:rsidR="008A7D01">
        <w:rPr>
          <w:rFonts w:ascii="Arial" w:hAnsi="Arial" w:cs="Arial"/>
          <w:sz w:val="22"/>
          <w:szCs w:val="22"/>
        </w:rPr>
        <w:t>16384</w:t>
      </w:r>
      <w:r w:rsidR="009C6D55" w:rsidRPr="009C6D55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2822F49D" w14:textId="33B82AF6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8A7D01">
        <w:rPr>
          <w:rFonts w:ascii="Arial" w:hAnsi="Arial" w:cs="Arial"/>
          <w:sz w:val="22"/>
          <w:szCs w:val="22"/>
        </w:rPr>
        <w:t>Digital</w:t>
      </w:r>
      <w:r w:rsidR="000A2D0C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343248A3" w:rsidR="00D37C91" w:rsidRDefault="004307EB" w:rsidP="008A7D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8A7D01" w:rsidRPr="008A7D01">
        <w:rPr>
          <w:rFonts w:ascii="Arial" w:hAnsi="Arial" w:cs="Arial"/>
          <w:sz w:val="22"/>
          <w:szCs w:val="22"/>
        </w:rPr>
        <w:t xml:space="preserve">Auto, Natural, Street Lamp, Outdoor, Manual, </w:t>
      </w:r>
      <w:r w:rsidR="008A7D01">
        <w:rPr>
          <w:rFonts w:ascii="Arial" w:hAnsi="Arial" w:cs="Arial"/>
          <w:sz w:val="22"/>
          <w:szCs w:val="22"/>
        </w:rPr>
        <w:t xml:space="preserve">and </w:t>
      </w:r>
      <w:r w:rsidR="008A7D01" w:rsidRPr="008A7D01">
        <w:rPr>
          <w:rFonts w:ascii="Arial" w:hAnsi="Arial" w:cs="Arial"/>
          <w:sz w:val="22"/>
          <w:szCs w:val="22"/>
        </w:rPr>
        <w:t>Regional Custom</w:t>
      </w:r>
      <w:r w:rsidR="008A7D01">
        <w:rPr>
          <w:rFonts w:ascii="Arial" w:hAnsi="Arial" w:cs="Arial"/>
          <w:sz w:val="22"/>
          <w:szCs w:val="22"/>
        </w:rPr>
        <w:t xml:space="preserve"> white balance mode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5877C177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60DDE9C8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0EBF18F3" w:rsidR="00D37C91" w:rsidRDefault="004307EB" w:rsidP="0050452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504521">
      <w:pPr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504521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5A41DD9" w:rsidR="0032779B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87621F">
        <w:rPr>
          <w:rFonts w:ascii="Arial" w:hAnsi="Arial" w:cs="Arial"/>
          <w:sz w:val="22"/>
          <w:szCs w:val="22"/>
        </w:rPr>
        <w:t>12 MP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8A7D01">
        <w:rPr>
          <w:rFonts w:ascii="Arial" w:hAnsi="Arial" w:cs="Arial"/>
          <w:sz w:val="22"/>
          <w:szCs w:val="22"/>
        </w:rPr>
        <w:t>4000</w:t>
      </w:r>
      <w:r w:rsidR="000A2D0C" w:rsidRPr="000A2D0C">
        <w:rPr>
          <w:rFonts w:ascii="Arial" w:hAnsi="Arial" w:cs="Arial"/>
          <w:sz w:val="22"/>
          <w:szCs w:val="22"/>
        </w:rPr>
        <w:t xml:space="preserve"> x </w:t>
      </w:r>
      <w:r w:rsidR="008A7D01">
        <w:rPr>
          <w:rFonts w:ascii="Arial" w:hAnsi="Arial" w:cs="Arial"/>
          <w:sz w:val="22"/>
          <w:szCs w:val="22"/>
        </w:rPr>
        <w:t>3000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at</w:t>
      </w:r>
      <w:r w:rsidR="00456A11">
        <w:rPr>
          <w:rFonts w:ascii="Arial" w:hAnsi="Arial" w:cs="Arial"/>
          <w:sz w:val="22"/>
          <w:szCs w:val="22"/>
        </w:rPr>
        <w:t xml:space="preserve"> </w:t>
      </w:r>
      <w:r w:rsidR="008A7D01">
        <w:rPr>
          <w:rFonts w:ascii="Arial" w:hAnsi="Arial" w:cs="Arial"/>
          <w:sz w:val="22"/>
          <w:szCs w:val="22"/>
        </w:rPr>
        <w:t>30</w:t>
      </w:r>
      <w:r w:rsidR="007379DB">
        <w:rPr>
          <w:rFonts w:ascii="Arial" w:hAnsi="Arial" w:cs="Arial"/>
          <w:sz w:val="22"/>
          <w:szCs w:val="22"/>
        </w:rPr>
        <w:t xml:space="preserve"> fps</w:t>
      </w:r>
      <w:r w:rsidR="00BC2DB9">
        <w:rPr>
          <w:rFonts w:ascii="Arial" w:hAnsi="Arial" w:cs="Arial"/>
          <w:sz w:val="22"/>
          <w:szCs w:val="22"/>
        </w:rPr>
        <w:t xml:space="preserve"> r</w:t>
      </w:r>
      <w:r w:rsidR="0032779B">
        <w:rPr>
          <w:rFonts w:ascii="Arial" w:hAnsi="Arial" w:cs="Arial"/>
          <w:sz w:val="22"/>
          <w:szCs w:val="22"/>
        </w:rPr>
        <w:t xml:space="preserve">esolution using </w:t>
      </w:r>
      <w:r w:rsidR="0034682A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291A8E49" w:rsidR="001D6D9A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4C6D8679" w:rsidR="006405B2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079C7" w:rsidRPr="00D079C7">
        <w:rPr>
          <w:rFonts w:ascii="Arial" w:hAnsi="Arial" w:cs="Arial"/>
          <w:sz w:val="22"/>
          <w:szCs w:val="22"/>
        </w:rPr>
        <w:t>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6BCEBDBC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MP (4000 x 3000)</w:t>
      </w:r>
    </w:p>
    <w:p w14:paraId="6416BD31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 MP (2880 x 2880)</w:t>
      </w:r>
      <w:r w:rsidRPr="008A7D01">
        <w:rPr>
          <w:rFonts w:ascii="Arial" w:hAnsi="Arial" w:cs="Arial"/>
          <w:sz w:val="22"/>
          <w:szCs w:val="22"/>
        </w:rPr>
        <w:t xml:space="preserve"> </w:t>
      </w:r>
    </w:p>
    <w:p w14:paraId="63307172" w14:textId="2D9D31A8" w:rsidR="008A7D01" w:rsidRP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2880 x 2160</w:t>
      </w:r>
      <w:r w:rsidRPr="008A7D01">
        <w:rPr>
          <w:rFonts w:ascii="Arial" w:hAnsi="Arial" w:cs="Arial"/>
          <w:sz w:val="22"/>
          <w:szCs w:val="22"/>
        </w:rPr>
        <w:t xml:space="preserve"> </w:t>
      </w:r>
    </w:p>
    <w:p w14:paraId="770CF73C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A7D01">
        <w:rPr>
          <w:rFonts w:ascii="Arial" w:hAnsi="Arial" w:cs="Arial"/>
          <w:sz w:val="22"/>
          <w:szCs w:val="22"/>
        </w:rPr>
        <w:t>3 MP (2048 x 1536)</w:t>
      </w:r>
    </w:p>
    <w:p w14:paraId="1C58A835" w14:textId="77777777" w:rsid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547D1D12" w14:textId="6A0C0F6F" w:rsidR="008A7D01" w:rsidRPr="008A7D0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  <w:r w:rsidRPr="008A7D01">
        <w:rPr>
          <w:rFonts w:ascii="Arial" w:hAnsi="Arial" w:cs="Arial"/>
          <w:sz w:val="22"/>
          <w:szCs w:val="22"/>
        </w:rPr>
        <w:t xml:space="preserve"> </w:t>
      </w:r>
    </w:p>
    <w:p w14:paraId="35596C41" w14:textId="5ED122A4" w:rsidR="00456A11" w:rsidRDefault="008A7D01" w:rsidP="008A7D0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A7D01">
        <w:rPr>
          <w:rFonts w:ascii="Arial" w:hAnsi="Arial" w:cs="Arial"/>
          <w:sz w:val="22"/>
          <w:szCs w:val="22"/>
        </w:rPr>
        <w:t>CIF (352 x 240)</w:t>
      </w:r>
    </w:p>
    <w:p w14:paraId="312528C5" w14:textId="51925C20" w:rsidR="006405B2" w:rsidRPr="00456A11" w:rsidRDefault="004307EB" w:rsidP="005045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6A11">
        <w:rPr>
          <w:rFonts w:ascii="Arial" w:hAnsi="Arial" w:cs="Arial"/>
          <w:sz w:val="22"/>
          <w:szCs w:val="22"/>
        </w:rPr>
        <w:lastRenderedPageBreak/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 w:rsidRPr="00456A11">
        <w:rPr>
          <w:rFonts w:ascii="Arial" w:hAnsi="Arial" w:cs="Arial"/>
          <w:sz w:val="22"/>
          <w:szCs w:val="22"/>
        </w:rPr>
        <w:t xml:space="preserve"> </w:t>
      </w:r>
      <w:r w:rsidR="0032779B" w:rsidRPr="00456A11">
        <w:rPr>
          <w:rFonts w:ascii="Arial" w:hAnsi="Arial" w:cs="Arial"/>
          <w:sz w:val="22"/>
          <w:szCs w:val="22"/>
        </w:rPr>
        <w:t xml:space="preserve">camera shall generate </w:t>
      </w:r>
      <w:r w:rsidR="008A7D01">
        <w:rPr>
          <w:rFonts w:ascii="Arial" w:hAnsi="Arial" w:cs="Arial"/>
          <w:sz w:val="22"/>
          <w:szCs w:val="22"/>
        </w:rPr>
        <w:t>three (3)</w:t>
      </w:r>
      <w:r w:rsidR="006405B2" w:rsidRPr="00456A11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1382CB5C" w:rsidR="006405B2" w:rsidRDefault="006405B2" w:rsidP="0050452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87621F">
        <w:rPr>
          <w:rFonts w:ascii="Arial" w:hAnsi="Arial" w:cs="Arial"/>
          <w:sz w:val="22"/>
          <w:szCs w:val="22"/>
        </w:rPr>
        <w:t>12 MP</w:t>
      </w:r>
      <w:r w:rsidR="008A7D01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F8546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09FCED6" w14:textId="154BA9D0" w:rsidR="0032779B" w:rsidRDefault="00D079C7" w:rsidP="0050452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336EF223" w14:textId="499B2618" w:rsidR="00A011F1" w:rsidRDefault="00A011F1" w:rsidP="00504521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F85465">
        <w:rPr>
          <w:rFonts w:ascii="Arial" w:hAnsi="Arial" w:cs="Arial"/>
          <w:sz w:val="22"/>
          <w:szCs w:val="22"/>
        </w:rPr>
        <w:t>1280 x 96017</w:t>
      </w:r>
      <w:r>
        <w:rPr>
          <w:rFonts w:ascii="Arial" w:hAnsi="Arial" w:cs="Arial"/>
          <w:sz w:val="22"/>
          <w:szCs w:val="22"/>
        </w:rPr>
        <w:t xml:space="preserve"> fps</w:t>
      </w:r>
    </w:p>
    <w:p w14:paraId="6A0E860C" w14:textId="77777777" w:rsidR="0032779B" w:rsidRPr="00417BFB" w:rsidRDefault="0032779B" w:rsidP="00504521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504521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1EF5AD1" w:rsidR="0032779B" w:rsidRDefault="004307EB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27698BE4" w:rsidR="0032779B" w:rsidRPr="00DC2480" w:rsidRDefault="004307EB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87621F">
        <w:rPr>
          <w:rFonts w:ascii="Arial" w:hAnsi="Arial" w:cs="Arial"/>
          <w:sz w:val="22"/>
          <w:szCs w:val="22"/>
        </w:rPr>
        <w:t>12 MP</w:t>
      </w:r>
      <w:r w:rsidR="008A7D01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F85465">
        <w:rPr>
          <w:rFonts w:ascii="Arial" w:hAnsi="Arial" w:cs="Arial"/>
          <w:sz w:val="22"/>
          <w:szCs w:val="22"/>
        </w:rPr>
        <w:t xml:space="preserve">25 </w:t>
      </w:r>
      <w:r w:rsidR="00D37C91">
        <w:rPr>
          <w:rFonts w:ascii="Arial" w:hAnsi="Arial" w:cs="Arial"/>
          <w:sz w:val="22"/>
          <w:szCs w:val="22"/>
        </w:rPr>
        <w:t>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BC2DB9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BC2DB9">
        <w:rPr>
          <w:rFonts w:ascii="Arial" w:hAnsi="Arial" w:cs="Arial"/>
          <w:sz w:val="22"/>
          <w:szCs w:val="22"/>
        </w:rPr>
        <w:t>0</w:t>
      </w:r>
      <w:r w:rsidR="00A011F1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1F16119C" w:rsidR="0032779B" w:rsidRDefault="004307EB" w:rsidP="0050452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 xml:space="preserve">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376479AE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303A2E2C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0F18A4C5" w:rsidR="004B119F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</w:t>
      </w:r>
      <w:r w:rsidR="008A7D01">
        <w:rPr>
          <w:rFonts w:ascii="Arial" w:hAnsi="Arial" w:cs="Arial"/>
          <w:sz w:val="22"/>
          <w:szCs w:val="22"/>
        </w:rPr>
        <w:t>e options that include: MicroSD and FTP</w:t>
      </w:r>
      <w:r w:rsidR="004B119F">
        <w:rPr>
          <w:rFonts w:ascii="Arial" w:hAnsi="Arial" w:cs="Arial"/>
          <w:sz w:val="22"/>
          <w:szCs w:val="22"/>
        </w:rPr>
        <w:t>.</w:t>
      </w:r>
    </w:p>
    <w:p w14:paraId="14FC44FB" w14:textId="69B4E487" w:rsidR="00DC5AC2" w:rsidRPr="0015165E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>IPv4/ IPv6, HTTP,</w:t>
      </w:r>
      <w:r w:rsidR="00A011F1">
        <w:rPr>
          <w:rFonts w:ascii="Arial" w:hAnsi="Arial" w:cs="Arial"/>
          <w:sz w:val="22"/>
          <w:szCs w:val="22"/>
        </w:rPr>
        <w:t xml:space="preserve"> </w:t>
      </w:r>
      <w:r w:rsidR="004B119F" w:rsidRPr="004B119F">
        <w:rPr>
          <w:rFonts w:ascii="Arial" w:hAnsi="Arial" w:cs="Arial"/>
          <w:sz w:val="22"/>
          <w:szCs w:val="22"/>
        </w:rPr>
        <w:t>SSL, TCP/IP, UDP, UPnP, ICMP, IGMP, SNMP, RTSP, RTP, SMTP, N</w:t>
      </w:r>
      <w:r w:rsidR="00A011F1">
        <w:rPr>
          <w:rFonts w:ascii="Arial" w:hAnsi="Arial" w:cs="Arial"/>
          <w:sz w:val="22"/>
          <w:szCs w:val="22"/>
        </w:rPr>
        <w:t>TP, DHCP, DNS, PPPOE, DDNS, FTP.</w:t>
      </w:r>
    </w:p>
    <w:p w14:paraId="150710CB" w14:textId="08E19C9E" w:rsidR="00E47CED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4D6D2298" w:rsidR="00E44692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870D0D8" w14:textId="3034D41B" w:rsidR="006B0227" w:rsidRDefault="006B0227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B08EB39" w14:textId="5D827FC8" w:rsidR="006B0227" w:rsidRDefault="004307EB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6B0227">
        <w:rPr>
          <w:rFonts w:ascii="Arial" w:hAnsi="Arial" w:cs="Arial"/>
          <w:sz w:val="22"/>
          <w:szCs w:val="22"/>
        </w:rPr>
        <w:t xml:space="preserve">camera shall offer </w:t>
      </w:r>
      <w:r w:rsidR="00A011F1">
        <w:rPr>
          <w:rFonts w:ascii="Arial" w:hAnsi="Arial" w:cs="Arial"/>
          <w:sz w:val="22"/>
          <w:szCs w:val="22"/>
        </w:rPr>
        <w:t>one (1)</w:t>
      </w:r>
      <w:r w:rsidR="006B0227">
        <w:rPr>
          <w:rFonts w:ascii="Arial" w:hAnsi="Arial" w:cs="Arial"/>
          <w:sz w:val="22"/>
          <w:szCs w:val="22"/>
        </w:rPr>
        <w:t xml:space="preserve"> </w:t>
      </w:r>
      <w:r w:rsidR="00BC2DB9">
        <w:rPr>
          <w:rFonts w:ascii="Arial" w:hAnsi="Arial" w:cs="Arial"/>
          <w:sz w:val="22"/>
          <w:szCs w:val="22"/>
        </w:rPr>
        <w:t>built-in microphone</w:t>
      </w:r>
      <w:r w:rsidR="00A011F1">
        <w:rPr>
          <w:rFonts w:ascii="Arial" w:hAnsi="Arial" w:cs="Arial"/>
          <w:sz w:val="22"/>
          <w:szCs w:val="22"/>
        </w:rPr>
        <w:t xml:space="preserve"> and </w:t>
      </w:r>
      <w:r w:rsidR="00F85465">
        <w:rPr>
          <w:rFonts w:ascii="Arial" w:hAnsi="Arial" w:cs="Arial"/>
          <w:sz w:val="22"/>
          <w:szCs w:val="22"/>
        </w:rPr>
        <w:t xml:space="preserve">one (1) built-in speaker.  </w:t>
      </w:r>
      <w:r w:rsidR="00A011F1">
        <w:rPr>
          <w:rFonts w:ascii="Arial" w:hAnsi="Arial" w:cs="Arial"/>
          <w:sz w:val="22"/>
          <w:szCs w:val="22"/>
        </w:rPr>
        <w:t>.</w:t>
      </w:r>
    </w:p>
    <w:p w14:paraId="4972C134" w14:textId="3AC62E34" w:rsidR="00A011F1" w:rsidRDefault="00A011F1" w:rsidP="008A7D01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camera shall offer </w:t>
      </w:r>
      <w:r w:rsidR="008A7D01">
        <w:rPr>
          <w:rFonts w:ascii="Arial" w:hAnsi="Arial" w:cs="Arial"/>
          <w:sz w:val="22"/>
          <w:szCs w:val="22"/>
        </w:rPr>
        <w:t>two (2)</w:t>
      </w:r>
      <w:r>
        <w:rPr>
          <w:rFonts w:ascii="Arial" w:hAnsi="Arial" w:cs="Arial"/>
          <w:sz w:val="22"/>
          <w:szCs w:val="22"/>
        </w:rPr>
        <w:t xml:space="preserve"> alarm input channel</w:t>
      </w:r>
      <w:r w:rsidR="008A7D01">
        <w:rPr>
          <w:rFonts w:ascii="Arial" w:hAnsi="Arial" w:cs="Arial"/>
          <w:sz w:val="22"/>
          <w:szCs w:val="22"/>
        </w:rPr>
        <w:t xml:space="preserve">s </w:t>
      </w:r>
      <w:r w:rsidR="008A7D01">
        <w:rPr>
          <w:rFonts w:ascii="Arial" w:hAnsi="Arial" w:cs="Arial"/>
          <w:sz w:val="22"/>
          <w:szCs w:val="22"/>
        </w:rPr>
        <w:br/>
        <w:t>(</w:t>
      </w:r>
      <w:r w:rsidR="008A7D01" w:rsidRPr="008A7D01">
        <w:rPr>
          <w:rFonts w:ascii="Arial" w:hAnsi="Arial" w:cs="Arial"/>
          <w:sz w:val="22"/>
          <w:szCs w:val="22"/>
        </w:rPr>
        <w:t>Wet Contact, 3 V to 5 V</w:t>
      </w:r>
      <w:r w:rsidR="008A7D01">
        <w:rPr>
          <w:rFonts w:ascii="Arial" w:hAnsi="Arial" w:cs="Arial"/>
          <w:sz w:val="22"/>
          <w:szCs w:val="22"/>
        </w:rPr>
        <w:t>) and two (2</w:t>
      </w:r>
      <w:r>
        <w:rPr>
          <w:rFonts w:ascii="Arial" w:hAnsi="Arial" w:cs="Arial"/>
          <w:sz w:val="22"/>
          <w:szCs w:val="22"/>
        </w:rPr>
        <w:t>) alarm relay</w:t>
      </w:r>
      <w:r w:rsidR="008A7D0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(</w:t>
      </w:r>
      <w:r w:rsidR="008A7D01" w:rsidRPr="008A7D01">
        <w:rPr>
          <w:rFonts w:ascii="Arial" w:hAnsi="Arial" w:cs="Arial"/>
          <w:sz w:val="22"/>
          <w:szCs w:val="22"/>
        </w:rPr>
        <w:t>Dry Contact, 30 V</w:t>
      </w:r>
      <w:r>
        <w:rPr>
          <w:rFonts w:ascii="Arial" w:hAnsi="Arial" w:cs="Arial"/>
          <w:sz w:val="22"/>
          <w:szCs w:val="22"/>
        </w:rPr>
        <w:t>).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2C212F4C" w14:textId="35E162C9" w:rsidR="009F6FB2" w:rsidRDefault="009F6FB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Analytics</w:t>
      </w:r>
    </w:p>
    <w:p w14:paraId="72E8C278" w14:textId="42304959" w:rsidR="009F6FB2" w:rsidRDefault="009F6FB2" w:rsidP="009F6F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the following advanced analytics built-in to the 12 MP Fisheye camera:</w:t>
      </w:r>
    </w:p>
    <w:p w14:paraId="517AC32F" w14:textId="13F6BB70" w:rsidR="00F85465" w:rsidRDefault="00F85465" w:rsidP="00F8546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Perimeter protection detects human or vehicle violations using tripwire or intrusion detection.</w:t>
      </w:r>
    </w:p>
    <w:p w14:paraId="0D448A12" w14:textId="5EB94E7C" w:rsidR="009F6FB2" w:rsidRDefault="009F6FB2" w:rsidP="009F6FB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 counting delivers</w:t>
      </w:r>
      <w:r w:rsidRPr="009F6FB2">
        <w:rPr>
          <w:rFonts w:ascii="Arial" w:hAnsi="Arial" w:cs="Arial"/>
          <w:sz w:val="22"/>
          <w:szCs w:val="22"/>
        </w:rPr>
        <w:t xml:space="preserve"> accurate flow statistics from four (4) distinct, user-defined region. </w:t>
      </w:r>
    </w:p>
    <w:p w14:paraId="46791C74" w14:textId="06038970" w:rsidR="009F6FB2" w:rsidRDefault="009F6FB2" w:rsidP="009F6FB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Queue management m</w:t>
      </w:r>
      <w:r w:rsidRPr="009F6FB2">
        <w:rPr>
          <w:rFonts w:ascii="Arial" w:hAnsi="Arial" w:cs="Arial"/>
          <w:sz w:val="22"/>
          <w:szCs w:val="22"/>
        </w:rPr>
        <w:t>onitors four (4) user-defined regions where people wait in line (or queue)</w:t>
      </w:r>
    </w:p>
    <w:p w14:paraId="22979C9A" w14:textId="77777777" w:rsidR="009F6FB2" w:rsidRDefault="009F6FB2" w:rsidP="009F6FB2">
      <w:pPr>
        <w:ind w:left="1152"/>
        <w:rPr>
          <w:rFonts w:ascii="Arial" w:hAnsi="Arial" w:cs="Arial"/>
          <w:sz w:val="22"/>
          <w:szCs w:val="22"/>
        </w:rPr>
      </w:pPr>
    </w:p>
    <w:p w14:paraId="0015FDB5" w14:textId="15DBCB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7D282E02" w:rsidR="00C97D86" w:rsidRDefault="004307EB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C97D86">
        <w:rPr>
          <w:rFonts w:ascii="Arial" w:hAnsi="Arial" w:cs="Arial"/>
          <w:sz w:val="22"/>
          <w:szCs w:val="22"/>
        </w:rPr>
        <w:t>camera offer a built-in Intelligent Video System to provide advanced analytics for any scene.</w:t>
      </w:r>
    </w:p>
    <w:p w14:paraId="6C7B3776" w14:textId="266DD1A0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A011F1">
        <w:rPr>
          <w:rFonts w:ascii="Arial" w:hAnsi="Arial" w:cs="Arial"/>
          <w:sz w:val="22"/>
          <w:szCs w:val="22"/>
        </w:rPr>
        <w:t>t</w:t>
      </w:r>
      <w:r w:rsidR="004307EB">
        <w:rPr>
          <w:rFonts w:ascii="Arial" w:hAnsi="Arial" w:cs="Arial"/>
          <w:sz w:val="22"/>
          <w:szCs w:val="22"/>
        </w:rPr>
        <w:t xml:space="preserve">he </w:t>
      </w:r>
      <w:r w:rsidR="0087621F">
        <w:rPr>
          <w:rFonts w:ascii="Arial" w:hAnsi="Arial" w:cs="Arial"/>
          <w:sz w:val="22"/>
          <w:szCs w:val="22"/>
        </w:rPr>
        <w:t>12 MP Fisheye</w:t>
      </w:r>
      <w:r w:rsidR="00430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78AFB79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08236677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0C28993E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645378FC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50452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1F52390" w:rsidR="002B5192" w:rsidRPr="002B5192" w:rsidRDefault="004307EB" w:rsidP="008A7D0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</w:t>
      </w:r>
      <w:r w:rsidR="00A011F1">
        <w:rPr>
          <w:rFonts w:ascii="Arial" w:hAnsi="Arial" w:cs="Arial"/>
          <w:sz w:val="22"/>
          <w:szCs w:val="22"/>
        </w:rPr>
        <w:t>indoor</w:t>
      </w:r>
      <w:r w:rsidR="002B5192" w:rsidRPr="00221673">
        <w:rPr>
          <w:rFonts w:ascii="Arial" w:hAnsi="Arial" w:cs="Arial"/>
          <w:sz w:val="22"/>
          <w:szCs w:val="22"/>
        </w:rPr>
        <w:t xml:space="preserve">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8A7D01" w:rsidRPr="008A7D01">
        <w:rPr>
          <w:rFonts w:ascii="Arial" w:hAnsi="Arial" w:cs="Arial"/>
          <w:sz w:val="22"/>
          <w:szCs w:val="22"/>
        </w:rPr>
        <w:t>-</w:t>
      </w:r>
      <w:r w:rsidR="00F85465">
        <w:rPr>
          <w:rFonts w:ascii="Arial" w:hAnsi="Arial" w:cs="Arial"/>
          <w:sz w:val="22"/>
          <w:szCs w:val="22"/>
        </w:rPr>
        <w:t>4</w:t>
      </w:r>
      <w:r w:rsidR="008A7D01" w:rsidRPr="008A7D01">
        <w:rPr>
          <w:rFonts w:ascii="Arial" w:hAnsi="Arial" w:cs="Arial"/>
          <w:sz w:val="22"/>
          <w:szCs w:val="22"/>
        </w:rPr>
        <w:t>0 °C to +</w:t>
      </w:r>
      <w:r w:rsidR="00F85465">
        <w:rPr>
          <w:rFonts w:ascii="Arial" w:hAnsi="Arial" w:cs="Arial"/>
          <w:sz w:val="22"/>
          <w:szCs w:val="22"/>
        </w:rPr>
        <w:t>60</w:t>
      </w:r>
      <w:r w:rsidR="008A7D01" w:rsidRPr="008A7D01">
        <w:rPr>
          <w:rFonts w:ascii="Arial" w:hAnsi="Arial" w:cs="Arial"/>
          <w:sz w:val="22"/>
          <w:szCs w:val="22"/>
        </w:rPr>
        <w:t xml:space="preserve"> °C (-</w:t>
      </w:r>
      <w:r w:rsidR="00F85465">
        <w:rPr>
          <w:rFonts w:ascii="Arial" w:hAnsi="Arial" w:cs="Arial"/>
          <w:sz w:val="22"/>
          <w:szCs w:val="22"/>
        </w:rPr>
        <w:t>40</w:t>
      </w:r>
      <w:r w:rsidR="008A7D01" w:rsidRPr="008A7D01">
        <w:rPr>
          <w:rFonts w:ascii="Arial" w:hAnsi="Arial" w:cs="Arial"/>
          <w:sz w:val="22"/>
          <w:szCs w:val="22"/>
        </w:rPr>
        <w:t xml:space="preserve"> °F to +1</w:t>
      </w:r>
      <w:r w:rsidR="00F85465">
        <w:rPr>
          <w:rFonts w:ascii="Arial" w:hAnsi="Arial" w:cs="Arial"/>
          <w:sz w:val="22"/>
          <w:szCs w:val="22"/>
        </w:rPr>
        <w:t>40</w:t>
      </w:r>
      <w:r w:rsidR="008A7D01" w:rsidRPr="008A7D01">
        <w:rPr>
          <w:rFonts w:ascii="Arial" w:hAnsi="Arial" w:cs="Arial"/>
          <w:sz w:val="22"/>
          <w:szCs w:val="22"/>
        </w:rPr>
        <w:t xml:space="preserve"> °F)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3B2CE28B" w:rsidR="002B5192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2EF36963" w:rsidR="00000A51" w:rsidRPr="00C97470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3E8B56B5" w:rsidR="009A508D" w:rsidRPr="00C97470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AE6C3C0" w14:textId="3EF8EC07" w:rsidR="009A508D" w:rsidRPr="00E36B78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F85465">
        <w:rPr>
          <w:rFonts w:ascii="Arial" w:hAnsi="Arial" w:cs="Arial"/>
          <w:sz w:val="22"/>
          <w:szCs w:val="22"/>
        </w:rPr>
        <w:t>+</w:t>
      </w:r>
      <w:r w:rsidR="00456A11">
        <w:rPr>
          <w:rFonts w:ascii="Arial" w:hAnsi="Arial" w:cs="Arial"/>
          <w:sz w:val="22"/>
          <w:szCs w:val="22"/>
        </w:rPr>
        <w:t xml:space="preserve"> (IEEE 802.3a</w:t>
      </w:r>
      <w:r w:rsidR="00F85465">
        <w:rPr>
          <w:rFonts w:ascii="Arial" w:hAnsi="Arial" w:cs="Arial"/>
          <w:sz w:val="22"/>
          <w:szCs w:val="22"/>
        </w:rPr>
        <w:t>t</w:t>
      </w:r>
      <w:r w:rsidR="00456A11">
        <w:rPr>
          <w:rFonts w:ascii="Arial" w:hAnsi="Arial" w:cs="Arial"/>
          <w:sz w:val="22"/>
          <w:szCs w:val="22"/>
        </w:rPr>
        <w:t>,</w:t>
      </w:r>
      <w:r w:rsidRPr="00E36B78">
        <w:rPr>
          <w:rFonts w:ascii="Arial" w:hAnsi="Arial" w:cs="Arial"/>
          <w:sz w:val="22"/>
          <w:szCs w:val="22"/>
        </w:rPr>
        <w:t xml:space="preserve"> class </w:t>
      </w:r>
      <w:r w:rsidR="00F85465">
        <w:rPr>
          <w:rFonts w:ascii="Arial" w:hAnsi="Arial" w:cs="Arial"/>
          <w:sz w:val="22"/>
          <w:szCs w:val="22"/>
        </w:rPr>
        <w:t>4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7780A3E5" w:rsidR="009A508D" w:rsidRPr="00E36B78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 w:rsidR="009A508D">
        <w:rPr>
          <w:rFonts w:ascii="Arial" w:hAnsi="Arial" w:cs="Arial"/>
          <w:sz w:val="22"/>
          <w:szCs w:val="22"/>
        </w:rPr>
        <w:t>PoE</w:t>
      </w:r>
      <w:r w:rsidR="009A508D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3B1EE219" w:rsidR="009A508D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</w:t>
      </w:r>
      <w:r w:rsidR="009A508D">
        <w:rPr>
          <w:rFonts w:ascii="Arial" w:hAnsi="Arial" w:cs="Arial"/>
          <w:sz w:val="22"/>
          <w:szCs w:val="22"/>
        </w:rPr>
        <w:t xml:space="preserve">reboot and </w:t>
      </w:r>
      <w:r w:rsidR="009A508D" w:rsidRPr="00E36B78">
        <w:rPr>
          <w:rFonts w:ascii="Arial" w:hAnsi="Arial" w:cs="Arial"/>
          <w:sz w:val="22"/>
          <w:szCs w:val="22"/>
        </w:rPr>
        <w:t xml:space="preserve">switch to the </w:t>
      </w:r>
      <w:r w:rsidR="009A508D">
        <w:rPr>
          <w:rFonts w:ascii="Arial" w:hAnsi="Arial" w:cs="Arial"/>
          <w:sz w:val="22"/>
          <w:szCs w:val="22"/>
        </w:rPr>
        <w:t>12 VDC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if power from the </w:t>
      </w:r>
      <w:r w:rsidR="009A508D">
        <w:rPr>
          <w:rFonts w:ascii="Arial" w:hAnsi="Arial" w:cs="Arial"/>
          <w:sz w:val="22"/>
          <w:szCs w:val="22"/>
        </w:rPr>
        <w:t>PoE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2AD4A5A9" w14:textId="77777777" w:rsidR="00EB3DF7" w:rsidRPr="00E36B78" w:rsidRDefault="00EB3DF7" w:rsidP="00EB3DF7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3E535EE" w14:textId="77777777" w:rsidR="00521DCB" w:rsidRPr="00345C6E" w:rsidRDefault="00521DCB" w:rsidP="00BC2DB9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43D986A7" w:rsidR="008536CB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D957B2">
        <w:rPr>
          <w:rFonts w:ascii="Arial" w:hAnsi="Arial" w:cs="Arial"/>
          <w:sz w:val="22"/>
          <w:szCs w:val="22"/>
        </w:rPr>
        <w:t>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38E58B96" w14:textId="77777777" w:rsidR="009F6FB2" w:rsidRDefault="009F6FB2" w:rsidP="009F6F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IP67 Ingress Protection rating.</w:t>
      </w:r>
    </w:p>
    <w:p w14:paraId="035228B7" w14:textId="067302EE" w:rsidR="00EB3DF7" w:rsidRPr="009F6FB2" w:rsidRDefault="009F6FB2" w:rsidP="009F6F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12 MP Fisheye camera shall be certified to the IK10 Vandal Resistance rating.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51B8132" w:rsidR="00822284" w:rsidRDefault="004307EB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7621F">
        <w:rPr>
          <w:rFonts w:ascii="Arial" w:hAnsi="Arial" w:cs="Arial"/>
          <w:sz w:val="22"/>
          <w:szCs w:val="22"/>
        </w:rPr>
        <w:t>12 MP Fisheye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DE578BA" w14:textId="472F1CB5" w:rsidR="00FB05B3" w:rsidRDefault="00FB05B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756D370C" w14:textId="1A29C065" w:rsidR="00FB05B3" w:rsidRDefault="00FB05B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49F99722" w14:textId="64034E73" w:rsidR="00A011F1" w:rsidRDefault="00A011F1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E486652" w14:textId="246B522D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43C4783" w14:textId="040443C2" w:rsidR="00FB05B3" w:rsidRDefault="00FB05B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[Fisheye-PTZ integrated wall mount.]</w:t>
      </w:r>
    </w:p>
    <w:p w14:paraId="7F490591" w14:textId="566DC2B0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C2DB9">
        <w:rPr>
          <w:rFonts w:ascii="Arial" w:hAnsi="Arial" w:cs="Arial"/>
          <w:sz w:val="22"/>
          <w:szCs w:val="22"/>
        </w:rPr>
        <w:t>Power</w:t>
      </w:r>
      <w:r>
        <w:rPr>
          <w:rFonts w:ascii="Arial" w:hAnsi="Arial" w:cs="Arial"/>
          <w:sz w:val="22"/>
          <w:szCs w:val="22"/>
        </w:rPr>
        <w:t xml:space="preserve">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E0DD" w14:textId="77777777" w:rsidR="00652518" w:rsidRDefault="00652518">
      <w:r>
        <w:separator/>
      </w:r>
    </w:p>
  </w:endnote>
  <w:endnote w:type="continuationSeparator" w:id="0">
    <w:p w14:paraId="540A3929" w14:textId="77777777" w:rsidR="00652518" w:rsidRDefault="0065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5138A8DB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85465">
      <w:rPr>
        <w:rFonts w:ascii="Arial" w:hAnsi="Arial"/>
        <w:noProof/>
        <w:sz w:val="20"/>
        <w:szCs w:val="20"/>
      </w:rPr>
      <w:t>10-15-21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85465">
      <w:rPr>
        <w:rStyle w:val="PageNumber"/>
        <w:rFonts w:ascii="Arial" w:hAnsi="Arial"/>
        <w:noProof/>
        <w:sz w:val="20"/>
        <w:szCs w:val="20"/>
      </w:rPr>
      <w:t>5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6226A632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85465">
      <w:rPr>
        <w:rFonts w:ascii="Arial" w:hAnsi="Arial"/>
        <w:noProof/>
        <w:sz w:val="20"/>
        <w:szCs w:val="20"/>
      </w:rPr>
      <w:t>10-15-21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8546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0CB6FC38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85465">
      <w:rPr>
        <w:rFonts w:ascii="Arial" w:hAnsi="Arial"/>
        <w:noProof/>
        <w:sz w:val="20"/>
        <w:szCs w:val="20"/>
      </w:rPr>
      <w:t>10-15-21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F85465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23690AA2" w:rsidR="0069660A" w:rsidRPr="00E70845" w:rsidRDefault="00456A1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1CBC4" w14:textId="77777777" w:rsidR="00652518" w:rsidRDefault="00652518">
      <w:r>
        <w:separator/>
      </w:r>
    </w:p>
  </w:footnote>
  <w:footnote w:type="continuationSeparator" w:id="0">
    <w:p w14:paraId="7DA097FF" w14:textId="77777777" w:rsidR="00652518" w:rsidRDefault="0065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2D0C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428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0F83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7EB"/>
    <w:rsid w:val="00430AAA"/>
    <w:rsid w:val="00440AA1"/>
    <w:rsid w:val="0044144F"/>
    <w:rsid w:val="004467A1"/>
    <w:rsid w:val="00446CEB"/>
    <w:rsid w:val="0044756B"/>
    <w:rsid w:val="00452F27"/>
    <w:rsid w:val="00454C9B"/>
    <w:rsid w:val="00456A11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4521"/>
    <w:rsid w:val="00507372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518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379DB"/>
    <w:rsid w:val="00744CA7"/>
    <w:rsid w:val="007450AA"/>
    <w:rsid w:val="007478E6"/>
    <w:rsid w:val="007548CA"/>
    <w:rsid w:val="007567C2"/>
    <w:rsid w:val="007572A3"/>
    <w:rsid w:val="007609A6"/>
    <w:rsid w:val="00764960"/>
    <w:rsid w:val="007659EC"/>
    <w:rsid w:val="00765E48"/>
    <w:rsid w:val="00781514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7621F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A7D01"/>
    <w:rsid w:val="008B72F0"/>
    <w:rsid w:val="008C0190"/>
    <w:rsid w:val="008C4696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63A43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6D55"/>
    <w:rsid w:val="009C71B4"/>
    <w:rsid w:val="009D0896"/>
    <w:rsid w:val="009D5B24"/>
    <w:rsid w:val="009E2026"/>
    <w:rsid w:val="009F2C01"/>
    <w:rsid w:val="009F439F"/>
    <w:rsid w:val="009F6FB2"/>
    <w:rsid w:val="00A00D85"/>
    <w:rsid w:val="00A011F1"/>
    <w:rsid w:val="00A04FD1"/>
    <w:rsid w:val="00A12F01"/>
    <w:rsid w:val="00A16188"/>
    <w:rsid w:val="00A23B10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128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2DB9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0427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3DF7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465"/>
    <w:rsid w:val="00F85653"/>
    <w:rsid w:val="00F8732C"/>
    <w:rsid w:val="00F94A4A"/>
    <w:rsid w:val="00F95AB5"/>
    <w:rsid w:val="00FA33F9"/>
    <w:rsid w:val="00FB05B3"/>
    <w:rsid w:val="00FB377B"/>
    <w:rsid w:val="00FC21D3"/>
    <w:rsid w:val="00FC294D"/>
    <w:rsid w:val="00FD3CF1"/>
    <w:rsid w:val="00FD5927"/>
    <w:rsid w:val="00FE028C"/>
    <w:rsid w:val="00FE0D5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B39C3-C880-4A6B-BBF8-44C8B09B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2344</Words>
  <Characters>11838</Characters>
  <Application>Microsoft Office Word</Application>
  <DocSecurity>0</DocSecurity>
  <Lines>338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13934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2</cp:revision>
  <cp:lastPrinted>2016-09-26T15:31:00Z</cp:lastPrinted>
  <dcterms:created xsi:type="dcterms:W3CDTF">2021-10-15T19:25:00Z</dcterms:created>
  <dcterms:modified xsi:type="dcterms:W3CDTF">2021-10-15T19:25:00Z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f2454897_mFV3wz85Iik3O8pOk3v/q4WDX0A=_8QgmryI4P2JgI4hLjCeps1O30ginip1hewJKput7TN2AUkl2W05SwGA/Ks1zVg==_b7ee6b5b</vt:lpwstr>
  </property>
</Properties>
</file>